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14DC4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020E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имферополь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241C69" w:rsidRDefault="00241C69" w:rsidP="00241C69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Межрегиональное территориальное Управление Федерального агентства по управлению государственным имуществом в Республике Крым и городе Севастополе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(далее - МТУ Росимущества в Республике Крым и городе Севастополе), в лице Общества с ограниченной ответственностью «МАИР»,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действующее на основании Государственного контракта от 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07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.20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20 №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1/20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 доверенности от 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7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02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.20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№И-Д/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416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в лице Генерального директора Пак Владимира Леонидовича, действующего на</w:t>
      </w:r>
      <w:proofErr w:type="gramEnd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основании Устава,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одной стороны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</w:t>
      </w:r>
      <w:proofErr w:type="gramStart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spellStart"/>
      <w:proofErr w:type="gram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арестованного имущества, принадлежащего должнику </w:t>
      </w:r>
      <w:r w:rsidRPr="00B012F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________________________________________________________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проводимых Организатором торгов «___» ______________, перечисляет денежные средства в размере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______________ (___________________________________________________________________________________ ____________________________________________________________________________________________) </w:t>
      </w:r>
      <w:proofErr w:type="gramEnd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</w:t>
      </w:r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МТУ </w:t>
      </w:r>
      <w:proofErr w:type="spellStart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Росимущества</w:t>
      </w:r>
      <w:proofErr w:type="spellEnd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Республике Крым и городе Севастополе</w:t>
      </w:r>
      <w:r w:rsidR="00A85FEA" w:rsidRP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принимает задаток на с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ледующие реквизиты: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получатель: МТУ </w:t>
      </w:r>
      <w:proofErr w:type="spellStart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Росимущества</w:t>
      </w:r>
      <w:proofErr w:type="spellEnd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ИНН 9102249875  КПП 910201001, </w:t>
      </w:r>
      <w:proofErr w:type="gram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</w:t>
      </w:r>
      <w:proofErr w:type="gram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, ОКТМО </w:t>
      </w:r>
      <w:r w:rsidR="0079240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35701000, КБК 0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арестованного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A34D94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с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оформления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 В случае если Претендент участвовал в торгах, но не выиграл их,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3.4. 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отзыва Претендентом заявки на участие в торгах до момента приобретения им статуса участника торгов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обязуется возвратить сумму внесенного Заявителем задатка в течение 5 (пяти) рабочих дней со дня поступления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Претендента уведомления об отзыве заявки.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несостоявшимися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3.6. В случае отмены торгов по продаже Имущества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счет оплаты приобретаемого на торгах Имущества при подписании в установленном порядке Протокола о результатах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торгов (Договор купли-продажи заключается в порядке и сроки, установленные п. 11 ст. 89 ФЗ «Об исполнительном производстве»).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14DC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14DC4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241C69" w:rsidRPr="00241C69" w:rsidRDefault="00241C69" w:rsidP="00241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Юр. адрес: 29501</w:t>
            </w:r>
            <w:r w:rsidR="006E0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bookmarkStart w:id="0" w:name="_GoBack"/>
            <w:bookmarkEnd w:id="0"/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РФ, Республика Крым, г. Симферополь, </w:t>
            </w:r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Объездная, дом</w:t>
            </w:r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4А, </w:t>
            </w:r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</w:t>
            </w:r>
            <w:proofErr w:type="gramStart"/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помещение</w:t>
            </w:r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</w:p>
          <w:p w:rsidR="00241C69" w:rsidRPr="00241C69" w:rsidRDefault="00241C69" w:rsidP="00241C69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241C69" w:rsidP="00241C69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/>
    <w:p w:rsidR="00241C69" w:rsidRDefault="00241C69"/>
    <w:p w:rsidR="00241C69" w:rsidRDefault="00241C69"/>
    <w:p w:rsidR="00241C69" w:rsidRPr="00F80D6B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41C69" w:rsidRPr="00F80D6B" w:rsidRDefault="00241C69" w:rsidP="00241C69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арестованного имущества, </w:t>
      </w:r>
      <w:r w:rsidRPr="00F80D6B"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x-none"/>
        </w:rPr>
        <w:t xml:space="preserve">принадлежащего должнику 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__________________________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,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447-448 ГК РФ и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</w:t>
      </w:r>
      <w:proofErr w:type="gramEnd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Общества с ограниченной ответственностью «МАИР»</w:t>
      </w:r>
      <w:r w:rsidRP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альнейшем 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Подавая настоящую заявку на участие в торгах Заявитель обязуется соблюдать условия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проведения торгов, содержащиеся в указанном извещении о проведении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в срок и на условиях, установленных информационным сообщением и проектом договора.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241C69" w:rsidRPr="00406336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3.4 Договора о задатке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241C69" w:rsidRPr="00F80D6B" w:rsidRDefault="00241C69" w:rsidP="00241C6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___   _____________.20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p w:rsidR="00241C69" w:rsidRDefault="00241C69" w:rsidP="00241C69"/>
    <w:p w:rsidR="00241C69" w:rsidRP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41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ОБРАЗЕЦ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МТУ Федерального агентства </w:t>
      </w:r>
      <w:proofErr w:type="gramStart"/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управлению государственным имуществом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Республике Крым и г. Севастополь 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_______________________________________________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1C6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ЗАЯВЛЕНИЕ</w:t>
      </w:r>
    </w:p>
    <w:p w:rsidR="00241C69" w:rsidRPr="00241C69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_______________________________________________________________, 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 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прошу Вас вернуть задаток (денежные средства) в размере: сумма цифрами (сумма прописью),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перечисленный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платежному поручению дата      № _______(копия прилагается) на указанные  реквизиты: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ФИО/наименование получателя (полностью)______________________________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счет получателя 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получателя 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банка/ ИНН получателя (</w:t>
      </w:r>
      <w:proofErr w:type="spell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юр</w:t>
      </w: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</w:t>
      </w:r>
      <w:proofErr w:type="spell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 банка/ КПП получателя (</w:t>
      </w:r>
      <w:proofErr w:type="spell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юр</w:t>
      </w: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</w:t>
      </w:r>
      <w:proofErr w:type="spell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Корреспондентский счет 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реквизитов, заверенная банком, прилагается*.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физических лиц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индивидуальных предпринимателей на бланке (при наличии), с печатью (при наличии), дата, оригинальная подпись.</w:t>
      </w:r>
    </w:p>
    <w:p w:rsidR="00241C69" w:rsidRDefault="00241C69" w:rsidP="00241C69"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________________201</w:t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__ г.</w:t>
      </w:r>
    </w:p>
    <w:sectPr w:rsidR="00241C69" w:rsidSect="00E14DC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62D" w:rsidRDefault="0026762D">
      <w:pPr>
        <w:spacing w:after="0" w:line="240" w:lineRule="auto"/>
      </w:pPr>
      <w:r>
        <w:separator/>
      </w:r>
    </w:p>
  </w:endnote>
  <w:endnote w:type="continuationSeparator" w:id="0">
    <w:p w:rsidR="0026762D" w:rsidRDefault="00267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4DC4" w:rsidRDefault="00E14DC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E14DC4" w:rsidRDefault="00E14DC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62D" w:rsidRDefault="0026762D">
      <w:pPr>
        <w:spacing w:after="0" w:line="240" w:lineRule="auto"/>
      </w:pPr>
      <w:r>
        <w:separator/>
      </w:r>
    </w:p>
  </w:footnote>
  <w:footnote w:type="continuationSeparator" w:id="0">
    <w:p w:rsidR="0026762D" w:rsidRDefault="00267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14DC4" w:rsidRDefault="00E14DC4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</w:p>
  <w:p w:rsidR="00E14DC4" w:rsidRDefault="00E14DC4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020EC8"/>
    <w:rsid w:val="00241C69"/>
    <w:rsid w:val="0026762D"/>
    <w:rsid w:val="00282F61"/>
    <w:rsid w:val="00284884"/>
    <w:rsid w:val="002B5401"/>
    <w:rsid w:val="002D16A9"/>
    <w:rsid w:val="004438DA"/>
    <w:rsid w:val="005253FE"/>
    <w:rsid w:val="005E45A6"/>
    <w:rsid w:val="00694B5F"/>
    <w:rsid w:val="006E0B3D"/>
    <w:rsid w:val="0079240C"/>
    <w:rsid w:val="008E2A6B"/>
    <w:rsid w:val="00A34D94"/>
    <w:rsid w:val="00A85FEA"/>
    <w:rsid w:val="00B5515A"/>
    <w:rsid w:val="00E14DC4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9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13</cp:revision>
  <cp:lastPrinted>2020-01-21T06:25:00Z</cp:lastPrinted>
  <dcterms:created xsi:type="dcterms:W3CDTF">2019-06-15T15:08:00Z</dcterms:created>
  <dcterms:modified xsi:type="dcterms:W3CDTF">2020-03-28T01:15:00Z</dcterms:modified>
</cp:coreProperties>
</file>